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A5A1" w14:textId="5C50D157" w:rsidR="0053357C" w:rsidRPr="0053357C" w:rsidRDefault="0053357C" w:rsidP="00DC0C9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35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OŚWIADCZENIE KANDYDATA/TKI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PROJEKTU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DC0C95" w:rsidRPr="00B42DE0">
        <w:rPr>
          <w:rFonts w:ascii="Arial" w:hAnsi="Arial" w:cs="Arial"/>
          <w:b/>
          <w:iCs/>
          <w:sz w:val="24"/>
          <w:szCs w:val="24"/>
        </w:rPr>
        <w:t>„</w:t>
      </w:r>
      <w:r w:rsidR="00DC0C95">
        <w:rPr>
          <w:rFonts w:ascii="Arial" w:hAnsi="Arial" w:cs="Arial"/>
          <w:b/>
          <w:iCs/>
          <w:sz w:val="24"/>
          <w:szCs w:val="24"/>
        </w:rPr>
        <w:t>Kierunek aktywizacja</w:t>
      </w:r>
      <w:r w:rsidR="00DC0C95" w:rsidRPr="00B42DE0">
        <w:rPr>
          <w:rFonts w:ascii="Arial" w:hAnsi="Arial" w:cs="Arial"/>
          <w:b/>
          <w:iCs/>
          <w:sz w:val="24"/>
          <w:szCs w:val="24"/>
        </w:rPr>
        <w:t>” n</w:t>
      </w:r>
      <w:r w:rsidR="00DC0C95">
        <w:rPr>
          <w:rFonts w:ascii="Arial" w:hAnsi="Arial" w:cs="Arial"/>
          <w:b/>
          <w:iCs/>
          <w:sz w:val="24"/>
          <w:szCs w:val="24"/>
        </w:rPr>
        <w:t>r projektu FEMA.08.01-IP.01-03S8/24</w:t>
      </w:r>
    </w:p>
    <w:p w14:paraId="7794BABB" w14:textId="77777777" w:rsidR="0053357C" w:rsidRPr="0053357C" w:rsidRDefault="0053357C" w:rsidP="0053357C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8925AB" w14:textId="24BEFAC5" w:rsidR="0053357C" w:rsidRPr="0053357C" w:rsidRDefault="0053357C" w:rsidP="005335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>„</w:t>
      </w:r>
      <w:r w:rsidR="00694984">
        <w:rPr>
          <w:rFonts w:ascii="Arial" w:hAnsi="Arial" w:cs="Arial"/>
          <w:b/>
          <w:iCs/>
          <w:sz w:val="24"/>
          <w:szCs w:val="24"/>
        </w:rPr>
        <w:t>Kierunek aktywizacja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>” n</w:t>
      </w:r>
      <w:r w:rsidR="00694984">
        <w:rPr>
          <w:rFonts w:ascii="Arial" w:hAnsi="Arial" w:cs="Arial"/>
          <w:b/>
          <w:iCs/>
          <w:sz w:val="24"/>
          <w:szCs w:val="24"/>
        </w:rPr>
        <w:t>r projektu FEMA.08.01-IP.01-03S8/24</w:t>
      </w:r>
      <w:r w:rsidR="00694984" w:rsidRPr="00B42DE0">
        <w:rPr>
          <w:rFonts w:ascii="Arial" w:hAnsi="Arial" w:cs="Arial"/>
          <w:b/>
          <w:iCs/>
          <w:sz w:val="24"/>
          <w:szCs w:val="24"/>
        </w:rPr>
        <w:t xml:space="preserve"> </w:t>
      </w:r>
      <w:r w:rsidRPr="0053357C">
        <w:rPr>
          <w:rFonts w:ascii="Arial" w:hAnsi="Arial" w:cs="Arial"/>
          <w:sz w:val="24"/>
          <w:szCs w:val="24"/>
        </w:rPr>
        <w:t>oświadczam, że przyjmuję do wiadomości, iż:</w:t>
      </w:r>
    </w:p>
    <w:p w14:paraId="3476FCCB" w14:textId="77777777" w:rsidR="0053357C" w:rsidRPr="0053357C" w:rsidRDefault="0053357C" w:rsidP="005335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53357C">
        <w:rPr>
          <w:rFonts w:ascii="Arial" w:hAnsi="Arial" w:cs="Arial"/>
          <w:sz w:val="24"/>
          <w:szCs w:val="24"/>
        </w:rPr>
        <w:t>Dz.Urz</w:t>
      </w:r>
      <w:proofErr w:type="spellEnd"/>
      <w:r w:rsidRPr="0053357C">
        <w:rPr>
          <w:rFonts w:ascii="Arial" w:hAnsi="Arial" w:cs="Arial"/>
          <w:sz w:val="24"/>
          <w:szCs w:val="24"/>
        </w:rPr>
        <w:t xml:space="preserve">. UE L 119, s. 1) – dalej RODO – informujemy o sposobie i celu, w jakim przetwarzamy Pani/Pana dane osobowe, a także o przysługujących Pani/Panu prawach, wynikających z RODO: </w:t>
      </w:r>
    </w:p>
    <w:p w14:paraId="1193579F" w14:textId="77777777" w:rsidR="00710ECE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Administratorem danych osobowych jest odpowiednio: </w:t>
      </w:r>
    </w:p>
    <w:p w14:paraId="43F8455A" w14:textId="734CA8E4" w:rsidR="00694984" w:rsidRPr="0053357C" w:rsidRDefault="00694984" w:rsidP="0069498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Fundacja „STOP WYKLUCZENIU” Al. Powstańców Wlkp. 164, 64-920 Piła,</w:t>
      </w:r>
    </w:p>
    <w:p w14:paraId="3E74FA06" w14:textId="0880685D" w:rsidR="001D0029" w:rsidRPr="0053357C" w:rsidRDefault="008600BA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S.T.R</w:t>
      </w:r>
      <w:r w:rsidR="00116F53" w:rsidRPr="0053357C">
        <w:rPr>
          <w:rFonts w:ascii="Arial" w:hAnsi="Arial"/>
          <w:sz w:val="24"/>
          <w:szCs w:val="24"/>
        </w:rPr>
        <w:t>.</w:t>
      </w:r>
      <w:r w:rsidRPr="0053357C">
        <w:rPr>
          <w:rFonts w:ascii="Arial" w:hAnsi="Arial"/>
          <w:sz w:val="24"/>
          <w:szCs w:val="24"/>
        </w:rPr>
        <w:t xml:space="preserve"> PROJECT Stanisław Romaniszyn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 </w:t>
      </w:r>
      <w:r w:rsidR="00116F53" w:rsidRPr="0053357C">
        <w:rPr>
          <w:rFonts w:ascii="Arial" w:hAnsi="Arial"/>
          <w:spacing w:val="-2"/>
          <w:sz w:val="24"/>
          <w:szCs w:val="24"/>
        </w:rPr>
        <w:t xml:space="preserve">z siedzibą przy 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ul. Różana Droga </w:t>
      </w:r>
      <w:r w:rsidR="00116F53" w:rsidRPr="0053357C">
        <w:rPr>
          <w:rFonts w:ascii="Arial" w:hAnsi="Arial"/>
          <w:spacing w:val="-2"/>
          <w:sz w:val="24"/>
          <w:szCs w:val="24"/>
        </w:rPr>
        <w:t>1a, 64-920 Piła;</w:t>
      </w:r>
    </w:p>
    <w:p w14:paraId="61BC5F68" w14:textId="735F8E1C" w:rsidR="00710ECE" w:rsidRDefault="00D22611" w:rsidP="0090203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BA0BB6">
        <w:rPr>
          <w:rFonts w:ascii="Arial" w:hAnsi="Arial"/>
          <w:sz w:val="24"/>
          <w:szCs w:val="24"/>
        </w:rPr>
        <w:t xml:space="preserve">IP </w:t>
      </w:r>
      <w:r w:rsidR="00866F27" w:rsidRPr="00BA0BB6">
        <w:rPr>
          <w:rFonts w:ascii="Arial" w:hAnsi="Arial"/>
          <w:sz w:val="24"/>
          <w:szCs w:val="24"/>
        </w:rPr>
        <w:t>(</w:t>
      </w:r>
      <w:r w:rsidR="00694984" w:rsidRPr="00BA0BB6">
        <w:rPr>
          <w:rFonts w:ascii="Arial" w:hAnsi="Arial"/>
          <w:sz w:val="24"/>
          <w:szCs w:val="24"/>
        </w:rPr>
        <w:t>Mazowieck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Jednostk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Wdrażania Programów Unijnych</w:t>
      </w:r>
      <w:r w:rsidR="00866F27" w:rsidRPr="00BA0BB6">
        <w:rPr>
          <w:rFonts w:ascii="Arial" w:hAnsi="Arial"/>
          <w:sz w:val="24"/>
          <w:szCs w:val="24"/>
        </w:rPr>
        <w:t>), IZ</w:t>
      </w:r>
      <w:r w:rsidRPr="00BA0BB6">
        <w:rPr>
          <w:rFonts w:ascii="Arial" w:hAnsi="Arial"/>
          <w:sz w:val="24"/>
          <w:szCs w:val="24"/>
        </w:rPr>
        <w:t xml:space="preserve"> (Zarząd Województwa </w:t>
      </w:r>
      <w:r w:rsidR="00694984" w:rsidRPr="00BA0BB6">
        <w:rPr>
          <w:rFonts w:ascii="Arial" w:hAnsi="Arial"/>
          <w:sz w:val="24"/>
          <w:szCs w:val="24"/>
        </w:rPr>
        <w:t>Mazowieckiego</w:t>
      </w:r>
      <w:r w:rsidRPr="00BA0BB6">
        <w:rPr>
          <w:rFonts w:ascii="Arial" w:hAnsi="Arial"/>
          <w:sz w:val="24"/>
          <w:szCs w:val="24"/>
        </w:rPr>
        <w:t>)</w:t>
      </w:r>
      <w:r w:rsidR="002E58EA">
        <w:rPr>
          <w:rFonts w:ascii="Arial" w:hAnsi="Arial"/>
          <w:sz w:val="24"/>
          <w:szCs w:val="24"/>
        </w:rPr>
        <w:t>;</w:t>
      </w:r>
    </w:p>
    <w:p w14:paraId="6949E1B0" w14:textId="77777777" w:rsidR="002E58EA" w:rsidRDefault="002E58EA" w:rsidP="002D4A6F">
      <w:pPr>
        <w:pStyle w:val="Akapitzlist"/>
        <w:spacing w:line="276" w:lineRule="auto"/>
        <w:ind w:left="1440"/>
        <w:jc w:val="both"/>
        <w:rPr>
          <w:rFonts w:ascii="Arial" w:hAnsi="Arial"/>
          <w:sz w:val="24"/>
          <w:szCs w:val="24"/>
        </w:rPr>
      </w:pPr>
    </w:p>
    <w:p w14:paraId="635B9B7D" w14:textId="77777777" w:rsidR="002E58EA" w:rsidRPr="00400572" w:rsidRDefault="002E58EA" w:rsidP="002D4A6F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400572">
        <w:rPr>
          <w:rFonts w:ascii="Arial" w:hAnsi="Arial"/>
          <w:sz w:val="24"/>
          <w:szCs w:val="24"/>
        </w:rPr>
        <w:t xml:space="preserve">Pozostali administratorzy: Pozostali odrębni administratorzy Państwa danych biorących udział we wdrażaniu Programu: </w:t>
      </w:r>
    </w:p>
    <w:p w14:paraId="4C68FA47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Województwo Mazowieckie, w ramach którego działa Urząd Marszałkowski Województwa Mazowieckiego, ul. Jagiellońska 26, 03-719 Warszawa;</w:t>
      </w:r>
    </w:p>
    <w:p w14:paraId="725656E6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Mazowiecka Jednostka Wdrażania Programów Unijnych będąca Instytucją Pośredniczącą FRM 2021-2027, ul. Inflancka 4, 00-189 Warszawa;</w:t>
      </w:r>
    </w:p>
    <w:p w14:paraId="75509EFA" w14:textId="77777777" w:rsidR="002E58EA" w:rsidRDefault="002E58EA" w:rsidP="002D4A6F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Zarząd Województwa Mazowieckiego będący Instytucją Zarządzającą FEM 2021-2027, ul. Jagiellońska 26, 03-719 Warszawa;</w:t>
      </w:r>
    </w:p>
    <w:p w14:paraId="1077EA13" w14:textId="77777777" w:rsidR="002E58EA" w:rsidRPr="00BA0BB6" w:rsidRDefault="002E58EA" w:rsidP="002E58EA">
      <w:pPr>
        <w:pStyle w:val="Akapitzlist"/>
        <w:spacing w:line="276" w:lineRule="auto"/>
        <w:ind w:left="1440"/>
        <w:jc w:val="both"/>
        <w:rPr>
          <w:rFonts w:ascii="Arial" w:hAnsi="Arial"/>
          <w:sz w:val="24"/>
          <w:szCs w:val="24"/>
        </w:rPr>
      </w:pPr>
    </w:p>
    <w:p w14:paraId="12A4FFE3" w14:textId="315629CC" w:rsidR="00710ECE" w:rsidRPr="0053357C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</w:t>
      </w:r>
      <w:r w:rsidR="00BD45E7">
        <w:rPr>
          <w:rFonts w:ascii="Arial" w:hAnsi="Arial"/>
          <w:sz w:val="24"/>
          <w:szCs w:val="24"/>
        </w:rPr>
        <w:t>Mazowsza</w:t>
      </w:r>
      <w:r w:rsidRPr="0053357C">
        <w:rPr>
          <w:rFonts w:ascii="Arial" w:hAnsi="Arial"/>
          <w:sz w:val="24"/>
          <w:szCs w:val="24"/>
        </w:rPr>
        <w:t xml:space="preserve"> 2021-2027 na podstawie: </w:t>
      </w:r>
    </w:p>
    <w:p w14:paraId="5EF9588B" w14:textId="0D58CA9B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53357C" w:rsidRPr="00564066">
        <w:rPr>
          <w:rFonts w:ascii="Arial" w:hAnsi="Arial"/>
          <w:sz w:val="24"/>
          <w:szCs w:val="24"/>
        </w:rPr>
        <w:br/>
      </w:r>
      <w:r w:rsidRPr="00564066">
        <w:rPr>
          <w:rFonts w:ascii="Arial" w:hAnsi="Arial"/>
          <w:sz w:val="24"/>
          <w:szCs w:val="24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F62DD8" w:rsidRPr="00564066">
        <w:rPr>
          <w:rFonts w:ascii="Arial" w:hAnsi="Arial"/>
          <w:sz w:val="24"/>
          <w:szCs w:val="24"/>
        </w:rPr>
        <w:t xml:space="preserve"> (Dz. Urz. UE L 231 z 30.06.2021, str. 159, z </w:t>
      </w:r>
      <w:proofErr w:type="spellStart"/>
      <w:r w:rsidR="00F62DD8" w:rsidRPr="00564066">
        <w:rPr>
          <w:rFonts w:ascii="Arial" w:hAnsi="Arial"/>
          <w:sz w:val="24"/>
          <w:szCs w:val="24"/>
        </w:rPr>
        <w:t>późn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. </w:t>
      </w:r>
      <w:proofErr w:type="spellStart"/>
      <w:r w:rsidR="00F62DD8" w:rsidRPr="00564066">
        <w:rPr>
          <w:rFonts w:ascii="Arial" w:hAnsi="Arial"/>
          <w:sz w:val="24"/>
          <w:szCs w:val="24"/>
        </w:rPr>
        <w:t>zm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); </w:t>
      </w:r>
      <w:r w:rsidRPr="00564066">
        <w:rPr>
          <w:rFonts w:ascii="Arial" w:hAnsi="Arial"/>
          <w:sz w:val="24"/>
          <w:szCs w:val="24"/>
        </w:rPr>
        <w:t>zwanego dalej rozporządzeniem ogólnym;</w:t>
      </w:r>
    </w:p>
    <w:p w14:paraId="1EC6A55D" w14:textId="326D442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1296/2013, </w:t>
      </w:r>
      <w:r w:rsidR="00F62DD8" w:rsidRPr="00564066">
        <w:rPr>
          <w:rFonts w:ascii="Arial" w:hAnsi="Arial"/>
          <w:sz w:val="24"/>
          <w:szCs w:val="24"/>
        </w:rPr>
        <w:t xml:space="preserve">(Dz. Urz. UE L 231 z 30.06.2021, str. 21, z </w:t>
      </w:r>
      <w:proofErr w:type="spellStart"/>
      <w:r w:rsidR="00F62DD8" w:rsidRPr="00564066">
        <w:rPr>
          <w:rFonts w:ascii="Arial" w:hAnsi="Arial"/>
          <w:sz w:val="24"/>
          <w:szCs w:val="24"/>
        </w:rPr>
        <w:t>późn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. zm.); </w:t>
      </w:r>
      <w:r w:rsidRPr="00564066">
        <w:rPr>
          <w:rFonts w:ascii="Arial" w:hAnsi="Arial"/>
          <w:sz w:val="24"/>
          <w:szCs w:val="24"/>
        </w:rPr>
        <w:t xml:space="preserve">zwanego dalej rozporządzeniem EFS+; </w:t>
      </w:r>
    </w:p>
    <w:p w14:paraId="45C2A498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lastRenderedPageBreak/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24 kwietnia 2003 r. o działalności pożytku publicznego i wolontariacie (Dz. U. z 2022 r., poz. 1327 z </w:t>
      </w:r>
      <w:proofErr w:type="spellStart"/>
      <w:r w:rsidRPr="0053357C">
        <w:rPr>
          <w:rFonts w:ascii="Arial" w:hAnsi="Arial"/>
          <w:sz w:val="24"/>
          <w:szCs w:val="24"/>
        </w:rPr>
        <w:t>późn</w:t>
      </w:r>
      <w:proofErr w:type="spellEnd"/>
      <w:r w:rsidRPr="0053357C">
        <w:rPr>
          <w:rFonts w:ascii="Arial" w:hAnsi="Arial"/>
          <w:sz w:val="24"/>
          <w:szCs w:val="24"/>
        </w:rPr>
        <w:t xml:space="preserve">. zm.); </w:t>
      </w:r>
    </w:p>
    <w:p w14:paraId="5D03C51C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10 maja 2018 r. o ochronie danych osobowych (Dz. U. z 2019 r. poz. 1781); </w:t>
      </w:r>
    </w:p>
    <w:p w14:paraId="74ADB4D6" w14:textId="5E520120" w:rsidR="00710ECE" w:rsidRPr="00564066" w:rsidRDefault="00F059B9" w:rsidP="00F059B9">
      <w:pPr>
        <w:pStyle w:val="Akapitzlist"/>
        <w:spacing w:line="276" w:lineRule="auto"/>
        <w:ind w:left="1080"/>
        <w:jc w:val="both"/>
        <w:rPr>
          <w:rFonts w:ascii="Arial" w:hAnsi="Arial"/>
          <w:sz w:val="24"/>
          <w:szCs w:val="24"/>
          <w:highlight w:val="yellow"/>
        </w:rPr>
      </w:pPr>
      <w:r>
        <w:rPr>
          <w:rFonts w:ascii="Arial" w:hAnsi="Arial"/>
          <w:sz w:val="24"/>
          <w:szCs w:val="24"/>
        </w:rPr>
        <w:t xml:space="preserve">g. </w:t>
      </w:r>
      <w:r w:rsidR="00710ECE" w:rsidRPr="0053357C">
        <w:rPr>
          <w:rFonts w:ascii="Arial" w:hAnsi="Arial"/>
          <w:sz w:val="24"/>
          <w:szCs w:val="24"/>
        </w:rPr>
        <w:t xml:space="preserve">Rozporządzenia Ministra Funduszy i Polityki Regionalnej z dnia 20 grudnia 2022 r. w sprawie udzielania pomocy de </w:t>
      </w:r>
      <w:proofErr w:type="spellStart"/>
      <w:r w:rsidR="00710ECE" w:rsidRPr="0053357C">
        <w:rPr>
          <w:rFonts w:ascii="Arial" w:hAnsi="Arial"/>
          <w:sz w:val="24"/>
          <w:szCs w:val="24"/>
        </w:rPr>
        <w:t>minimis</w:t>
      </w:r>
      <w:proofErr w:type="spellEnd"/>
      <w:r w:rsidR="00710ECE" w:rsidRPr="0053357C">
        <w:rPr>
          <w:rFonts w:ascii="Arial" w:hAnsi="Arial"/>
          <w:sz w:val="24"/>
          <w:szCs w:val="24"/>
        </w:rPr>
        <w:t xml:space="preserve"> oraz pomocy publicznej w ramach programów finansowanych z Europejskiego Funduszu Społecznego Plus (EFS+) na lata 2021-2027 (Dz. U. z 2022 r. poz. 2782); </w:t>
      </w:r>
    </w:p>
    <w:p w14:paraId="46FF64A3" w14:textId="77777777" w:rsidR="00710ECE" w:rsidRPr="00F059B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4BE5F55D" w:rsidR="00710ECE" w:rsidRPr="00F059B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 xml:space="preserve">Wytycznych dotyczących realizacji zasady partnerstwa na lata 2021-2027 </w:t>
      </w:r>
      <w:r w:rsidR="0053357C" w:rsidRPr="00F059B9">
        <w:rPr>
          <w:rFonts w:ascii="Arial" w:hAnsi="Arial"/>
          <w:sz w:val="24"/>
          <w:szCs w:val="24"/>
        </w:rPr>
        <w:br/>
      </w:r>
      <w:r w:rsidRPr="00F059B9">
        <w:rPr>
          <w:rFonts w:ascii="Arial" w:hAnsi="Arial"/>
          <w:sz w:val="24"/>
          <w:szCs w:val="24"/>
        </w:rPr>
        <w:t xml:space="preserve">z dnia 24 października 2022 r.; </w:t>
      </w:r>
    </w:p>
    <w:p w14:paraId="66804523" w14:textId="5002C2FB" w:rsidR="00710ECE" w:rsidRPr="000D02F4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0D02F4">
        <w:rPr>
          <w:rFonts w:ascii="Arial" w:hAnsi="Arial"/>
          <w:sz w:val="24"/>
          <w:szCs w:val="24"/>
        </w:rPr>
        <w:t xml:space="preserve">Wytycznych dotyczących kwalifikowalności wydatków na lata 2021-2027 </w:t>
      </w:r>
      <w:r w:rsidR="0053357C" w:rsidRPr="000D02F4">
        <w:rPr>
          <w:rFonts w:ascii="Arial" w:hAnsi="Arial"/>
          <w:sz w:val="24"/>
          <w:szCs w:val="24"/>
        </w:rPr>
        <w:br/>
      </w:r>
      <w:r w:rsidRPr="000D02F4">
        <w:rPr>
          <w:rFonts w:ascii="Arial" w:hAnsi="Arial"/>
          <w:sz w:val="24"/>
          <w:szCs w:val="24"/>
        </w:rPr>
        <w:t xml:space="preserve">z dnia 18 listopada 2022 r., zwanych dalej Wytycznymi kwalifikowalności; </w:t>
      </w:r>
    </w:p>
    <w:p w14:paraId="61E93A7C" w14:textId="77777777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14FEFAFE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warunków gromadzenia i przekazywania danych </w:t>
      </w:r>
      <w:r w:rsidR="0053357C" w:rsidRPr="001F31F0">
        <w:rPr>
          <w:rFonts w:ascii="Arial" w:hAnsi="Arial"/>
          <w:sz w:val="24"/>
          <w:szCs w:val="24"/>
        </w:rPr>
        <w:br/>
      </w:r>
      <w:r w:rsidRPr="001F31F0">
        <w:rPr>
          <w:rFonts w:ascii="Arial" w:hAnsi="Arial"/>
          <w:sz w:val="24"/>
          <w:szCs w:val="24"/>
        </w:rPr>
        <w:t xml:space="preserve">w postaci elektronicznej na lata 2021-2027 z dnia 25 stycznia 2023 r.; </w:t>
      </w:r>
    </w:p>
    <w:p w14:paraId="7AAF7EA7" w14:textId="26CC109A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F059B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6EF4CB99" w:rsidR="00E70F85" w:rsidRPr="002F5BF4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2F5BF4">
        <w:rPr>
          <w:rFonts w:ascii="Arial" w:hAnsi="Arial"/>
          <w:sz w:val="24"/>
          <w:szCs w:val="24"/>
        </w:rPr>
        <w:t xml:space="preserve">Programu Fundusze Europejskie dla </w:t>
      </w:r>
      <w:r w:rsidR="00694984" w:rsidRPr="002F5BF4">
        <w:rPr>
          <w:rFonts w:ascii="Arial" w:hAnsi="Arial"/>
          <w:sz w:val="24"/>
          <w:szCs w:val="24"/>
        </w:rPr>
        <w:t>Mazowsza</w:t>
      </w:r>
      <w:r w:rsidRPr="002F5BF4">
        <w:rPr>
          <w:rFonts w:ascii="Arial" w:hAnsi="Arial"/>
          <w:sz w:val="24"/>
          <w:szCs w:val="24"/>
        </w:rPr>
        <w:t xml:space="preserve"> 2021-2027 (przyjętego przez Zarząd Województwa </w:t>
      </w:r>
      <w:r w:rsidR="002F5BF4" w:rsidRPr="002F5BF4">
        <w:rPr>
          <w:rFonts w:ascii="Arial" w:hAnsi="Arial"/>
          <w:sz w:val="24"/>
          <w:szCs w:val="24"/>
        </w:rPr>
        <w:t xml:space="preserve">Mazowieckiego z dnia </w:t>
      </w:r>
      <w:r w:rsidR="002F5BF4" w:rsidRPr="002F5BF4">
        <w:rPr>
          <w:rFonts w:ascii="Arial" w:hAnsi="Arial"/>
          <w:b/>
          <w:bCs/>
          <w:sz w:val="24"/>
          <w:szCs w:val="24"/>
        </w:rPr>
        <w:t>14 czerwca 2022 roku</w:t>
      </w:r>
      <w:r w:rsidR="002F5BF4" w:rsidRPr="002F5BF4">
        <w:rPr>
          <w:rFonts w:ascii="Arial" w:hAnsi="Arial"/>
          <w:sz w:val="24"/>
          <w:szCs w:val="24"/>
        </w:rPr>
        <w:t xml:space="preserve">. </w:t>
      </w:r>
      <w:r w:rsidRPr="002F5BF4">
        <w:rPr>
          <w:rFonts w:ascii="Arial" w:hAnsi="Arial"/>
          <w:sz w:val="24"/>
          <w:szCs w:val="24"/>
        </w:rPr>
        <w:t>zatwierdzonego przez Komisję Europejską decyzją wykonawczą</w:t>
      </w:r>
      <w:r w:rsidR="002F5BF4" w:rsidRPr="002F5BF4">
        <w:rPr>
          <w:rFonts w:ascii="Arial" w:hAnsi="Arial"/>
          <w:sz w:val="24"/>
          <w:szCs w:val="24"/>
        </w:rPr>
        <w:t xml:space="preserve"> nr </w:t>
      </w:r>
      <w:r w:rsidR="002F5BF4" w:rsidRPr="002F5BF4">
        <w:rPr>
          <w:rFonts w:ascii="Arial" w:hAnsi="Arial"/>
          <w:b/>
          <w:bCs/>
          <w:sz w:val="24"/>
          <w:szCs w:val="24"/>
        </w:rPr>
        <w:t>C(2022) 9753</w:t>
      </w:r>
      <w:r w:rsidR="002F5BF4" w:rsidRPr="002F5BF4">
        <w:rPr>
          <w:rFonts w:ascii="Arial" w:hAnsi="Arial"/>
          <w:sz w:val="24"/>
          <w:szCs w:val="24"/>
        </w:rPr>
        <w:t xml:space="preserve"> z dnia </w:t>
      </w:r>
      <w:r w:rsidR="002F5BF4" w:rsidRPr="002F5BF4">
        <w:rPr>
          <w:rFonts w:ascii="Arial" w:hAnsi="Arial"/>
          <w:b/>
          <w:bCs/>
          <w:sz w:val="24"/>
          <w:szCs w:val="24"/>
        </w:rPr>
        <w:t>14 grudnia 2022 roku</w:t>
      </w:r>
      <w:r w:rsidR="002F5BF4" w:rsidRPr="002F5BF4">
        <w:rPr>
          <w:rFonts w:ascii="Arial" w:hAnsi="Arial"/>
          <w:sz w:val="24"/>
          <w:szCs w:val="24"/>
        </w:rPr>
        <w:t xml:space="preserve"> </w:t>
      </w:r>
      <w:r w:rsidRPr="002F5BF4">
        <w:rPr>
          <w:rFonts w:ascii="Arial" w:hAnsi="Arial"/>
          <w:sz w:val="24"/>
          <w:szCs w:val="24"/>
        </w:rPr>
        <w:t xml:space="preserve">zwanego dalej Programem; </w:t>
      </w:r>
    </w:p>
    <w:p w14:paraId="5F1E27C3" w14:textId="01706F7B" w:rsidR="00BD45E7" w:rsidRPr="00BD45E7" w:rsidRDefault="00E70F85" w:rsidP="00BD45E7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Szczegółowego Opisu Priorytetów programu Fundusze Europejskie dla </w:t>
      </w:r>
      <w:r w:rsidR="00BD45E7" w:rsidRPr="00BD45E7">
        <w:rPr>
          <w:rFonts w:ascii="Arial" w:hAnsi="Arial"/>
          <w:sz w:val="24"/>
          <w:szCs w:val="24"/>
        </w:rPr>
        <w:t>Mazowsza</w:t>
      </w:r>
      <w:r w:rsidRPr="00BD45E7">
        <w:rPr>
          <w:rFonts w:ascii="Arial" w:hAnsi="Arial"/>
          <w:sz w:val="24"/>
          <w:szCs w:val="24"/>
        </w:rPr>
        <w:t xml:space="preserve"> 2021–2027 zatwierdzonego przez ZW</w:t>
      </w:r>
      <w:r w:rsidR="00BD45E7" w:rsidRPr="00BD45E7">
        <w:rPr>
          <w:rFonts w:ascii="Arial" w:hAnsi="Arial"/>
          <w:sz w:val="24"/>
          <w:szCs w:val="24"/>
        </w:rPr>
        <w:t>M</w:t>
      </w:r>
      <w:r w:rsidRPr="00BD45E7">
        <w:rPr>
          <w:rFonts w:ascii="Arial" w:hAnsi="Arial"/>
          <w:sz w:val="24"/>
          <w:szCs w:val="24"/>
        </w:rPr>
        <w:t xml:space="preserve"> w dniu </w:t>
      </w:r>
      <w:r w:rsidR="00BD45E7" w:rsidRPr="00BD45E7">
        <w:rPr>
          <w:rFonts w:ascii="Arial" w:hAnsi="Arial"/>
          <w:sz w:val="24"/>
          <w:szCs w:val="24"/>
        </w:rPr>
        <w:t>2</w:t>
      </w:r>
      <w:r w:rsidRPr="00BD45E7">
        <w:rPr>
          <w:rFonts w:ascii="Arial" w:hAnsi="Arial"/>
          <w:sz w:val="24"/>
          <w:szCs w:val="24"/>
        </w:rPr>
        <w:t xml:space="preserve">8 </w:t>
      </w:r>
      <w:r w:rsidR="00BD45E7" w:rsidRPr="00BD45E7">
        <w:rPr>
          <w:rFonts w:ascii="Arial" w:hAnsi="Arial"/>
          <w:sz w:val="24"/>
          <w:szCs w:val="24"/>
        </w:rPr>
        <w:t>lutego</w:t>
      </w:r>
      <w:r w:rsidRPr="00BD45E7">
        <w:rPr>
          <w:rFonts w:ascii="Arial" w:hAnsi="Arial"/>
          <w:sz w:val="24"/>
          <w:szCs w:val="24"/>
        </w:rPr>
        <w:t xml:space="preserve"> 2023 r.; </w:t>
      </w:r>
    </w:p>
    <w:p w14:paraId="70FFEDCD" w14:textId="77777777" w:rsidR="00E70F85" w:rsidRPr="00BD45E7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Wytycznych dotyczących sposobu korygowania nieprawidłowości na lata 2021- 2027 z dnia 4 lipca 2023 r.</w:t>
      </w:r>
    </w:p>
    <w:p w14:paraId="090568DE" w14:textId="77777777" w:rsidR="00F648CE" w:rsidRPr="0053357C" w:rsidRDefault="00F648CE" w:rsidP="00F648CE">
      <w:pPr>
        <w:pStyle w:val="Akapitzlist"/>
        <w:spacing w:line="276" w:lineRule="auto"/>
        <w:ind w:left="1080"/>
        <w:jc w:val="both"/>
        <w:rPr>
          <w:rFonts w:ascii="Arial" w:hAnsi="Arial"/>
          <w:sz w:val="24"/>
          <w:szCs w:val="24"/>
        </w:rPr>
      </w:pPr>
    </w:p>
    <w:p w14:paraId="7A4FCC10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lastRenderedPageBreak/>
        <w:t xml:space="preserve">Dane osobowe będą przetwarzane wyłącznie w celu: </w:t>
      </w:r>
    </w:p>
    <w:p w14:paraId="625478B9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Dane osobowe zostały powierzone do przetwarzania: </w:t>
      </w:r>
    </w:p>
    <w:p w14:paraId="55902B30" w14:textId="782C9AD2" w:rsidR="00250BD5" w:rsidRPr="0053357C" w:rsidRDefault="00E70F85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Beneficjentowi realizującemu projekt –</w:t>
      </w:r>
      <w:r w:rsidR="00564066">
        <w:rPr>
          <w:rFonts w:ascii="Arial" w:hAnsi="Arial"/>
          <w:sz w:val="24"/>
          <w:szCs w:val="24"/>
        </w:rPr>
        <w:t xml:space="preserve"> Fundacja „STOP WYKLUCZENIU”</w:t>
      </w:r>
      <w:r w:rsidR="008600BA" w:rsidRPr="0053357C">
        <w:rPr>
          <w:rFonts w:ascii="Arial" w:hAnsi="Arial"/>
          <w:sz w:val="24"/>
          <w:szCs w:val="24"/>
        </w:rPr>
        <w:t xml:space="preserve"> </w:t>
      </w:r>
      <w:r w:rsidR="00116F53" w:rsidRPr="0053357C">
        <w:rPr>
          <w:rFonts w:ascii="Arial" w:hAnsi="Arial"/>
          <w:sz w:val="24"/>
          <w:szCs w:val="24"/>
        </w:rPr>
        <w:t xml:space="preserve">z </w:t>
      </w:r>
      <w:r w:rsidR="00250BD5" w:rsidRPr="0053357C">
        <w:rPr>
          <w:rFonts w:ascii="Arial" w:hAnsi="Arial"/>
          <w:sz w:val="24"/>
          <w:szCs w:val="24"/>
        </w:rPr>
        <w:t xml:space="preserve">siedzibą </w:t>
      </w:r>
      <w:r w:rsidR="00564066">
        <w:rPr>
          <w:rFonts w:ascii="Arial" w:hAnsi="Arial"/>
          <w:sz w:val="24"/>
          <w:szCs w:val="24"/>
        </w:rPr>
        <w:t>Al. Powst</w:t>
      </w:r>
      <w:r w:rsidR="0052016C">
        <w:rPr>
          <w:rFonts w:ascii="Arial" w:hAnsi="Arial"/>
          <w:sz w:val="24"/>
          <w:szCs w:val="24"/>
        </w:rPr>
        <w:t>ańców</w:t>
      </w:r>
      <w:r w:rsidR="00564066">
        <w:rPr>
          <w:rFonts w:ascii="Arial" w:hAnsi="Arial"/>
          <w:sz w:val="24"/>
          <w:szCs w:val="24"/>
        </w:rPr>
        <w:t xml:space="preserve"> Wlkp. 164</w:t>
      </w:r>
      <w:r w:rsidR="00250BD5" w:rsidRPr="0053357C">
        <w:rPr>
          <w:rFonts w:ascii="Arial" w:hAnsi="Arial"/>
          <w:sz w:val="24"/>
          <w:szCs w:val="24"/>
        </w:rPr>
        <w:t xml:space="preserve">, </w:t>
      </w:r>
      <w:r w:rsidR="00116F53" w:rsidRPr="0053357C">
        <w:rPr>
          <w:rFonts w:ascii="Arial" w:hAnsi="Arial"/>
          <w:sz w:val="24"/>
          <w:szCs w:val="24"/>
        </w:rPr>
        <w:t>64-920 Piła;</w:t>
      </w:r>
    </w:p>
    <w:p w14:paraId="22441FD0" w14:textId="37BC511E" w:rsidR="00902036" w:rsidRPr="0053357C" w:rsidRDefault="00902036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Partnerowi projektu –</w:t>
      </w:r>
      <w:r w:rsidR="00564066">
        <w:rPr>
          <w:rFonts w:ascii="Arial" w:hAnsi="Arial"/>
          <w:sz w:val="24"/>
          <w:szCs w:val="24"/>
        </w:rPr>
        <w:t xml:space="preserve"> S.T.R. PROJECT Stanisław Romaniszyn</w:t>
      </w:r>
      <w:r w:rsidRPr="0053357C">
        <w:rPr>
          <w:rFonts w:ascii="Arial" w:hAnsi="Arial"/>
          <w:sz w:val="24"/>
          <w:szCs w:val="24"/>
        </w:rPr>
        <w:t xml:space="preserve"> z siedzibą przy ul. Różana Droga 1A, 64-920 Piła. </w:t>
      </w:r>
    </w:p>
    <w:p w14:paraId="56242A64" w14:textId="5434129E" w:rsidR="00E70F85" w:rsidRPr="0053357C" w:rsidRDefault="00E70F85" w:rsidP="007A015E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Dane osobowe mogą zostać powierzone podmiotom realizującym badania ewaluacyjne lub kontrole</w:t>
      </w:r>
      <w:r w:rsidR="00250BD5" w:rsidRPr="0053357C">
        <w:rPr>
          <w:rFonts w:ascii="Arial" w:hAnsi="Arial"/>
          <w:sz w:val="24"/>
          <w:szCs w:val="24"/>
        </w:rPr>
        <w:t xml:space="preserve"> </w:t>
      </w:r>
      <w:r w:rsidRPr="0053357C">
        <w:rPr>
          <w:rFonts w:ascii="Arial" w:hAnsi="Arial"/>
          <w:sz w:val="24"/>
          <w:szCs w:val="24"/>
        </w:rPr>
        <w:t xml:space="preserve">i audyt na zlecenie ministra właściwego do spraw rozwoju regionalnego, </w:t>
      </w:r>
      <w:r w:rsidRPr="00BA0BB6">
        <w:rPr>
          <w:rFonts w:ascii="Arial" w:hAnsi="Arial"/>
          <w:sz w:val="24"/>
          <w:szCs w:val="24"/>
        </w:rPr>
        <w:t>Instytucji Zarządzającej</w:t>
      </w:r>
      <w:r w:rsidR="00BA0BB6">
        <w:rPr>
          <w:rFonts w:ascii="Arial" w:hAnsi="Arial"/>
          <w:sz w:val="24"/>
          <w:szCs w:val="24"/>
        </w:rPr>
        <w:t>, Instytucji Pośredniczącej</w:t>
      </w:r>
      <w:r w:rsidRPr="0053357C">
        <w:rPr>
          <w:rFonts w:ascii="Arial" w:hAnsi="Arial"/>
          <w:sz w:val="24"/>
          <w:szCs w:val="24"/>
        </w:rPr>
        <w:t xml:space="preserve"> lub beneficjenta. </w:t>
      </w:r>
    </w:p>
    <w:p w14:paraId="6AC68E67" w14:textId="77777777" w:rsidR="002F5BF4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Podanie danych jest warunkiem koniecznym otrzymania wsparcia, a odmowa ich podania jest równoznaczna z brakiem możliwości udzielenia wsparcia w ramach projektu. </w:t>
      </w:r>
    </w:p>
    <w:p w14:paraId="49939026" w14:textId="77777777" w:rsidR="001F7D92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2F5BF4">
        <w:rPr>
          <w:rFonts w:ascii="Arial" w:hAnsi="Arial"/>
          <w:color w:val="000000" w:themeColor="text1"/>
          <w:sz w:val="24"/>
          <w:szCs w:val="24"/>
        </w:rPr>
        <w:t>Kandydat może skontaktować się z Inspektorem Ochrony Danych wysyłając wiadomość na adres email:</w:t>
      </w:r>
    </w:p>
    <w:p w14:paraId="3D0DD640" w14:textId="7A372892" w:rsidR="001F7D92" w:rsidRPr="008740A2" w:rsidRDefault="001F7D92" w:rsidP="001F7D92">
      <w:pPr>
        <w:pStyle w:val="Akapitzlist"/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color w:val="000000" w:themeColor="text1"/>
          <w:sz w:val="24"/>
          <w:szCs w:val="24"/>
        </w:rPr>
        <w:t xml:space="preserve">Beneficjent: </w:t>
      </w:r>
      <w:hyperlink r:id="rId8" w:history="1">
        <w:r w:rsidRPr="001F7D92">
          <w:rPr>
            <w:rStyle w:val="Hipercze"/>
            <w:rFonts w:ascii="Arial" w:hAnsi="Arial"/>
            <w:sz w:val="24"/>
            <w:szCs w:val="24"/>
          </w:rPr>
          <w:t>fundacjastopwykluczeniu@gmail.com</w:t>
        </w:r>
      </w:hyperlink>
    </w:p>
    <w:p w14:paraId="56E123EC" w14:textId="77777777" w:rsidR="001F7D92" w:rsidRDefault="001F7D92" w:rsidP="001F7D92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Zarządzająca </w:t>
      </w:r>
      <w:hyperlink r:id="rId9" w:history="1">
        <w:r w:rsidRPr="008740A2">
          <w:rPr>
            <w:rStyle w:val="Hipercze"/>
            <w:rFonts w:ascii="Arial" w:hAnsi="Arial"/>
            <w:sz w:val="24"/>
            <w:szCs w:val="24"/>
          </w:rPr>
          <w:t>iod@mazovia.pl</w:t>
        </w:r>
      </w:hyperlink>
      <w:r w:rsidRPr="008740A2">
        <w:rPr>
          <w:rFonts w:ascii="Arial" w:hAnsi="Arial"/>
          <w:sz w:val="24"/>
          <w:szCs w:val="24"/>
        </w:rPr>
        <w:t xml:space="preserve">, </w:t>
      </w:r>
    </w:p>
    <w:p w14:paraId="405846EF" w14:textId="4EC877E1" w:rsidR="00E70F85" w:rsidRPr="001F7D92" w:rsidRDefault="001F7D92" w:rsidP="001F7D92">
      <w:pPr>
        <w:pStyle w:val="Akapitzlist"/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Pośrednicząca: </w:t>
      </w:r>
      <w:hyperlink r:id="rId10" w:history="1">
        <w:r w:rsidRPr="008740A2">
          <w:rPr>
            <w:rStyle w:val="Hipercze"/>
            <w:rFonts w:ascii="Arial" w:hAnsi="Arial"/>
            <w:sz w:val="24"/>
            <w:szCs w:val="24"/>
          </w:rPr>
          <w:t>zgloszenieIOD@mazowia.eu</w:t>
        </w:r>
      </w:hyperlink>
      <w:r w:rsidRPr="008740A2">
        <w:rPr>
          <w:rFonts w:ascii="Arial" w:hAnsi="Arial"/>
          <w:sz w:val="24"/>
          <w:szCs w:val="24"/>
        </w:rPr>
        <w:t xml:space="preserve"> </w:t>
      </w:r>
    </w:p>
    <w:p w14:paraId="15A60B7B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dostępu </w:t>
      </w:r>
      <w:r w:rsidRPr="0053357C">
        <w:rPr>
          <w:rFonts w:ascii="Arial" w:hAnsi="Arial"/>
          <w:sz w:val="24"/>
          <w:szCs w:val="24"/>
        </w:rPr>
        <w:t xml:space="preserve">do treści swoich danych. </w:t>
      </w:r>
    </w:p>
    <w:p w14:paraId="5DE09F98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237BDE62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620F1F08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926500B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Default="007A015E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D75C2E" w14:textId="77777777" w:rsidR="001E2AE8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F81BC0" w14:textId="77777777" w:rsidR="001E2AE8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D7E6F" w14:textId="77777777" w:rsidR="001E2AE8" w:rsidRPr="0053357C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72FFE5" w14:textId="06A71528" w:rsidR="00710ECE" w:rsidRPr="0053357C" w:rsidRDefault="00250BD5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……………………………</w:t>
      </w:r>
      <w:r w:rsidR="00E70F85" w:rsidRPr="0053357C">
        <w:rPr>
          <w:rFonts w:ascii="Arial" w:hAnsi="Arial" w:cs="Arial"/>
          <w:sz w:val="24"/>
          <w:szCs w:val="24"/>
        </w:rPr>
        <w:t xml:space="preserve">   </w:t>
      </w:r>
      <w:r w:rsidRPr="0053357C">
        <w:rPr>
          <w:rFonts w:ascii="Arial" w:hAnsi="Arial" w:cs="Arial"/>
          <w:sz w:val="24"/>
          <w:szCs w:val="24"/>
        </w:rPr>
        <w:t>……………………………..…………………</w:t>
      </w:r>
      <w:r w:rsidRPr="0053357C">
        <w:rPr>
          <w:rFonts w:ascii="Arial" w:hAnsi="Arial" w:cs="Arial"/>
          <w:sz w:val="24"/>
          <w:szCs w:val="24"/>
        </w:rPr>
        <w:br/>
        <w:t xml:space="preserve">Miejscowość </w:t>
      </w:r>
      <w:r w:rsidR="00DC0C95">
        <w:rPr>
          <w:rFonts w:ascii="Arial" w:hAnsi="Arial" w:cs="Arial"/>
          <w:sz w:val="24"/>
          <w:szCs w:val="24"/>
        </w:rPr>
        <w:t xml:space="preserve"> i </w:t>
      </w:r>
      <w:r w:rsidR="00E70F85" w:rsidRPr="0053357C">
        <w:rPr>
          <w:rFonts w:ascii="Arial" w:hAnsi="Arial" w:cs="Arial"/>
          <w:sz w:val="24"/>
          <w:szCs w:val="24"/>
        </w:rPr>
        <w:t>data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517155" w:rsidRPr="0053357C">
        <w:rPr>
          <w:rFonts w:ascii="Arial" w:hAnsi="Arial" w:cs="Arial"/>
          <w:sz w:val="24"/>
          <w:szCs w:val="24"/>
        </w:rPr>
        <w:t xml:space="preserve">    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7A015E" w:rsidRPr="0053357C">
        <w:rPr>
          <w:rFonts w:ascii="Arial" w:hAnsi="Arial" w:cs="Arial"/>
          <w:sz w:val="24"/>
          <w:szCs w:val="24"/>
        </w:rPr>
        <w:t xml:space="preserve">  </w:t>
      </w:r>
      <w:r w:rsidR="00DC0C95">
        <w:rPr>
          <w:rFonts w:ascii="Arial" w:hAnsi="Arial" w:cs="Arial"/>
          <w:sz w:val="24"/>
          <w:szCs w:val="24"/>
        </w:rPr>
        <w:tab/>
      </w:r>
      <w:r w:rsidR="001F4082" w:rsidRPr="0053357C">
        <w:rPr>
          <w:rFonts w:ascii="Arial" w:hAnsi="Arial" w:cs="Arial"/>
          <w:sz w:val="24"/>
          <w:szCs w:val="24"/>
        </w:rPr>
        <w:t xml:space="preserve"> </w:t>
      </w:r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>Podpis Kandydata/</w:t>
      </w:r>
      <w:proofErr w:type="spellStart"/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>tki</w:t>
      </w:r>
      <w:proofErr w:type="spellEnd"/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 xml:space="preserve"> Projektu </w:t>
      </w:r>
    </w:p>
    <w:sectPr w:rsidR="00710ECE" w:rsidRPr="0053357C" w:rsidSect="00EA77A9">
      <w:headerReference w:type="default" r:id="rId11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3BAA" w14:textId="77777777" w:rsidR="009C7A9E" w:rsidRDefault="009C7A9E" w:rsidP="00E70F85">
      <w:pPr>
        <w:spacing w:after="0" w:line="240" w:lineRule="auto"/>
      </w:pPr>
      <w:r>
        <w:separator/>
      </w:r>
    </w:p>
  </w:endnote>
  <w:endnote w:type="continuationSeparator" w:id="0">
    <w:p w14:paraId="5D5E8D2B" w14:textId="77777777" w:rsidR="009C7A9E" w:rsidRDefault="009C7A9E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35B1" w14:textId="77777777" w:rsidR="009C7A9E" w:rsidRDefault="009C7A9E" w:rsidP="00E70F85">
      <w:pPr>
        <w:spacing w:after="0" w:line="240" w:lineRule="auto"/>
      </w:pPr>
      <w:r>
        <w:separator/>
      </w:r>
    </w:p>
  </w:footnote>
  <w:footnote w:type="continuationSeparator" w:id="0">
    <w:p w14:paraId="518962F0" w14:textId="77777777" w:rsidR="009C7A9E" w:rsidRDefault="009C7A9E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EC07D42" w:rsidR="00E70F85" w:rsidRDefault="00694984">
    <w:pPr>
      <w:pStyle w:val="Nagwek"/>
    </w:pPr>
    <w:r>
      <w:rPr>
        <w:noProof/>
      </w:rPr>
      <w:drawing>
        <wp:inline distT="0" distB="0" distL="0" distR="0" wp14:anchorId="59921A60" wp14:editId="5CAEFFC5">
          <wp:extent cx="6120765" cy="680574"/>
          <wp:effectExtent l="0" t="0" r="0" b="5715"/>
          <wp:docPr id="2026458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8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D02F4"/>
    <w:rsid w:val="00116F53"/>
    <w:rsid w:val="00125EB3"/>
    <w:rsid w:val="001940F4"/>
    <w:rsid w:val="001D0029"/>
    <w:rsid w:val="001E09DD"/>
    <w:rsid w:val="001E2AE8"/>
    <w:rsid w:val="001F31F0"/>
    <w:rsid w:val="001F4082"/>
    <w:rsid w:val="001F7D92"/>
    <w:rsid w:val="00201E5F"/>
    <w:rsid w:val="00250BD5"/>
    <w:rsid w:val="002D4A6F"/>
    <w:rsid w:val="002E58EA"/>
    <w:rsid w:val="002F5BF4"/>
    <w:rsid w:val="00305833"/>
    <w:rsid w:val="00353A0F"/>
    <w:rsid w:val="00382A7B"/>
    <w:rsid w:val="00431336"/>
    <w:rsid w:val="0043350D"/>
    <w:rsid w:val="00494FC0"/>
    <w:rsid w:val="004B5DAC"/>
    <w:rsid w:val="004C033B"/>
    <w:rsid w:val="00517155"/>
    <w:rsid w:val="0052016C"/>
    <w:rsid w:val="0053357C"/>
    <w:rsid w:val="00564066"/>
    <w:rsid w:val="00660E84"/>
    <w:rsid w:val="006912B5"/>
    <w:rsid w:val="00694984"/>
    <w:rsid w:val="006B1212"/>
    <w:rsid w:val="006C3491"/>
    <w:rsid w:val="00710ECE"/>
    <w:rsid w:val="00773626"/>
    <w:rsid w:val="007A015E"/>
    <w:rsid w:val="00855EE3"/>
    <w:rsid w:val="00856B14"/>
    <w:rsid w:val="008600BA"/>
    <w:rsid w:val="00866F27"/>
    <w:rsid w:val="00902036"/>
    <w:rsid w:val="00974394"/>
    <w:rsid w:val="009C7A9E"/>
    <w:rsid w:val="009D7FF5"/>
    <w:rsid w:val="00A159F3"/>
    <w:rsid w:val="00A21A71"/>
    <w:rsid w:val="00A943CD"/>
    <w:rsid w:val="00AD58DC"/>
    <w:rsid w:val="00BA0BB6"/>
    <w:rsid w:val="00BD084C"/>
    <w:rsid w:val="00BD1DA0"/>
    <w:rsid w:val="00BD45E7"/>
    <w:rsid w:val="00BE4591"/>
    <w:rsid w:val="00BE5023"/>
    <w:rsid w:val="00C012D8"/>
    <w:rsid w:val="00C01B5C"/>
    <w:rsid w:val="00C94D46"/>
    <w:rsid w:val="00D02038"/>
    <w:rsid w:val="00D023EB"/>
    <w:rsid w:val="00D22611"/>
    <w:rsid w:val="00DC0C95"/>
    <w:rsid w:val="00E62B29"/>
    <w:rsid w:val="00E70F85"/>
    <w:rsid w:val="00E769D1"/>
    <w:rsid w:val="00E875BF"/>
    <w:rsid w:val="00E926D9"/>
    <w:rsid w:val="00E95F44"/>
    <w:rsid w:val="00EA77A9"/>
    <w:rsid w:val="00EB1B6C"/>
    <w:rsid w:val="00EB3DFA"/>
    <w:rsid w:val="00F059B9"/>
    <w:rsid w:val="00F62DD8"/>
    <w:rsid w:val="00F648CE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stopwykluczeni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gloszenieIOD@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52D6-9F3E-4FD9-928E-CB86FE2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CENTRUM EDUKACJI I ZARZĄDZANIA KORPORACJA ROMANISZYN SP. Z O.O.</cp:lastModifiedBy>
  <cp:revision>16</cp:revision>
  <cp:lastPrinted>2024-06-12T07:37:00Z</cp:lastPrinted>
  <dcterms:created xsi:type="dcterms:W3CDTF">2025-01-21T13:18:00Z</dcterms:created>
  <dcterms:modified xsi:type="dcterms:W3CDTF">2025-03-03T08:36:00Z</dcterms:modified>
</cp:coreProperties>
</file>